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3430A" w14:textId="77777777" w:rsidR="00A753B2" w:rsidRDefault="00A753B2" w:rsidP="00A753B2">
      <w:pPr>
        <w:jc w:val="center"/>
        <w:rPr>
          <w:rFonts w:ascii="Century Gothic" w:hAnsi="Century Gothic"/>
          <w:b/>
          <w:bCs/>
          <w:sz w:val="32"/>
          <w:szCs w:val="32"/>
        </w:rPr>
      </w:pPr>
    </w:p>
    <w:p w14:paraId="168297C9" w14:textId="77777777" w:rsidR="00DB1B73" w:rsidRDefault="00DB1B73" w:rsidP="00A753B2">
      <w:pPr>
        <w:jc w:val="center"/>
        <w:rPr>
          <w:rFonts w:ascii="Century Gothic" w:hAnsi="Century Gothic"/>
          <w:b/>
          <w:bCs/>
          <w:sz w:val="32"/>
          <w:szCs w:val="32"/>
        </w:rPr>
      </w:pPr>
    </w:p>
    <w:p w14:paraId="1772A98E" w14:textId="77777777" w:rsidR="00DB1B73" w:rsidRDefault="00DB1B73" w:rsidP="00A753B2">
      <w:pPr>
        <w:jc w:val="center"/>
        <w:rPr>
          <w:rFonts w:ascii="Century Gothic" w:hAnsi="Century Gothic"/>
          <w:b/>
          <w:bCs/>
          <w:sz w:val="32"/>
          <w:szCs w:val="32"/>
        </w:rPr>
      </w:pPr>
    </w:p>
    <w:p w14:paraId="2C99C7C4" w14:textId="77777777" w:rsidR="00DB1B73" w:rsidRDefault="00DB1B73" w:rsidP="00A753B2">
      <w:pPr>
        <w:jc w:val="center"/>
        <w:rPr>
          <w:rFonts w:ascii="Century Gothic" w:hAnsi="Century Gothic"/>
          <w:b/>
          <w:bCs/>
          <w:sz w:val="32"/>
          <w:szCs w:val="32"/>
        </w:rPr>
      </w:pPr>
    </w:p>
    <w:p w14:paraId="3BDF9E57" w14:textId="24DF7BB6" w:rsidR="00C7304E" w:rsidRDefault="00A753B2" w:rsidP="00A753B2">
      <w:pPr>
        <w:jc w:val="center"/>
        <w:rPr>
          <w:rFonts w:ascii="Century Gothic" w:hAnsi="Century Gothic"/>
          <w:b/>
          <w:bCs/>
          <w:sz w:val="32"/>
          <w:szCs w:val="32"/>
        </w:rPr>
      </w:pPr>
      <w:r w:rsidRPr="00A753B2">
        <w:rPr>
          <w:rFonts w:ascii="Century Gothic" w:hAnsi="Century Gothic"/>
          <w:b/>
          <w:bCs/>
          <w:sz w:val="32"/>
          <w:szCs w:val="32"/>
        </w:rPr>
        <w:t>Consejo de Participación y Planeación para el Desarrollo Municipal de El Salto, Jalisco 202</w:t>
      </w:r>
      <w:r w:rsidR="00DB1B73">
        <w:rPr>
          <w:rFonts w:ascii="Century Gothic" w:hAnsi="Century Gothic"/>
          <w:b/>
          <w:bCs/>
          <w:sz w:val="32"/>
          <w:szCs w:val="32"/>
        </w:rPr>
        <w:t>4</w:t>
      </w:r>
      <w:r w:rsidRPr="00A753B2">
        <w:rPr>
          <w:rFonts w:ascii="Century Gothic" w:hAnsi="Century Gothic"/>
          <w:b/>
          <w:bCs/>
          <w:sz w:val="32"/>
          <w:szCs w:val="32"/>
        </w:rPr>
        <w:t>-202</w:t>
      </w:r>
      <w:r w:rsidR="00DB1B73">
        <w:rPr>
          <w:rFonts w:ascii="Century Gothic" w:hAnsi="Century Gothic"/>
          <w:b/>
          <w:bCs/>
          <w:sz w:val="32"/>
          <w:szCs w:val="32"/>
        </w:rPr>
        <w:t>7</w:t>
      </w:r>
    </w:p>
    <w:p w14:paraId="3B5A37B7" w14:textId="5819AE6A" w:rsidR="00DB1B73" w:rsidRDefault="00DB1B73" w:rsidP="00DB1B73">
      <w:pPr>
        <w:rPr>
          <w:rFonts w:ascii="Century Gothic" w:hAnsi="Century Gothic"/>
          <w:b/>
          <w:bCs/>
          <w:sz w:val="32"/>
          <w:szCs w:val="32"/>
        </w:rPr>
      </w:pPr>
    </w:p>
    <w:p w14:paraId="0CCA42EE" w14:textId="7EF42CA9" w:rsidR="00A753B2" w:rsidRDefault="00DB1B73" w:rsidP="00A753B2">
      <w:pPr>
        <w:jc w:val="center"/>
        <w:rPr>
          <w:rFonts w:ascii="Century Gothic" w:hAnsi="Century Gothic"/>
          <w:b/>
          <w:bCs/>
          <w:sz w:val="32"/>
          <w:szCs w:val="32"/>
        </w:rPr>
      </w:pPr>
      <w:r w:rsidRPr="00DB1B73">
        <w:rPr>
          <w:rFonts w:ascii="Century Gothic" w:hAnsi="Century Gothic"/>
          <w:b/>
          <w:bCs/>
          <w:sz w:val="32"/>
          <w:szCs w:val="32"/>
        </w:rPr>
        <w:drawing>
          <wp:inline distT="0" distB="0" distL="0" distR="0" wp14:anchorId="78625BBB" wp14:editId="0276E9E8">
            <wp:extent cx="5314315" cy="3943350"/>
            <wp:effectExtent l="0" t="0" r="635" b="0"/>
            <wp:docPr id="155287998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2879987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18834" cy="3946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8F0265" w14:textId="3667906B" w:rsidR="00DB1B73" w:rsidRDefault="00DB1B73" w:rsidP="00DB1B73">
      <w:pPr>
        <w:rPr>
          <w:rFonts w:ascii="Century Gothic" w:hAnsi="Century Gothic"/>
          <w:b/>
          <w:bCs/>
          <w:sz w:val="32"/>
          <w:szCs w:val="32"/>
        </w:rPr>
      </w:pPr>
      <w:r w:rsidRPr="00DB1B73">
        <w:rPr>
          <w:rFonts w:ascii="Century Gothic" w:hAnsi="Century Gothic"/>
          <w:b/>
          <w:bCs/>
          <w:sz w:val="32"/>
          <w:szCs w:val="32"/>
        </w:rPr>
        <w:lastRenderedPageBreak/>
        <w:drawing>
          <wp:inline distT="0" distB="0" distL="0" distR="0" wp14:anchorId="3E1C2E97" wp14:editId="7AF41A03">
            <wp:extent cx="5612130" cy="1952625"/>
            <wp:effectExtent l="0" t="0" r="0" b="9525"/>
            <wp:docPr id="103040667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406673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3D1455" w14:textId="77777777" w:rsidR="00DB1B73" w:rsidRDefault="00DB1B73" w:rsidP="00DB1B73">
      <w:pPr>
        <w:rPr>
          <w:rFonts w:ascii="Century Gothic" w:hAnsi="Century Gothic"/>
          <w:b/>
          <w:bCs/>
          <w:sz w:val="32"/>
          <w:szCs w:val="32"/>
        </w:rPr>
      </w:pPr>
    </w:p>
    <w:p w14:paraId="1D0EAF68" w14:textId="77777777" w:rsidR="00DB1B73" w:rsidRDefault="00DB1B73" w:rsidP="00DB1B73">
      <w:pPr>
        <w:rPr>
          <w:rFonts w:ascii="Century Gothic" w:hAnsi="Century Gothic"/>
          <w:b/>
          <w:bCs/>
          <w:sz w:val="32"/>
          <w:szCs w:val="32"/>
        </w:rPr>
      </w:pPr>
    </w:p>
    <w:p w14:paraId="60665C37" w14:textId="77777777" w:rsidR="00DB1B73" w:rsidRDefault="00DB1B73" w:rsidP="00DB1B73">
      <w:pPr>
        <w:rPr>
          <w:rFonts w:ascii="Century Gothic" w:hAnsi="Century Gothic"/>
          <w:b/>
          <w:bCs/>
          <w:sz w:val="32"/>
          <w:szCs w:val="32"/>
        </w:rPr>
      </w:pPr>
    </w:p>
    <w:p w14:paraId="593AC849" w14:textId="576BDF67" w:rsidR="00DB1B73" w:rsidRDefault="00DB1B73" w:rsidP="00DB1B73">
      <w:pPr>
        <w:rPr>
          <w:rFonts w:ascii="Century Gothic" w:hAnsi="Century Gothic"/>
          <w:b/>
          <w:bCs/>
          <w:sz w:val="32"/>
          <w:szCs w:val="32"/>
        </w:rPr>
      </w:pPr>
      <w:r w:rsidRPr="00DB1B73">
        <w:rPr>
          <w:rFonts w:ascii="Century Gothic" w:hAnsi="Century Gothic"/>
          <w:b/>
          <w:bCs/>
          <w:sz w:val="32"/>
          <w:szCs w:val="32"/>
        </w:rPr>
        <w:lastRenderedPageBreak/>
        <w:drawing>
          <wp:inline distT="0" distB="0" distL="0" distR="0" wp14:anchorId="1EFCAD0D" wp14:editId="39D7A8B1">
            <wp:extent cx="5773300" cy="5876925"/>
            <wp:effectExtent l="0" t="0" r="0" b="0"/>
            <wp:docPr id="1442133324" name="Imagen 1" descr="Imagen de la pantalla de un computador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2133324" name="Imagen 1" descr="Imagen de la pantalla de un computador&#10;&#10;El contenido generado por IA puede ser incorrecto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80906" cy="5884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B1B73" w:rsidSect="00DB1B73">
      <w:headerReference w:type="default" r:id="rId9"/>
      <w:pgSz w:w="12240" w:h="15840" w:code="1"/>
      <w:pgMar w:top="14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5DEDC" w14:textId="77777777" w:rsidR="001C6CFD" w:rsidRDefault="001C6CFD" w:rsidP="00A753B2">
      <w:pPr>
        <w:spacing w:after="0" w:line="240" w:lineRule="auto"/>
      </w:pPr>
      <w:r>
        <w:separator/>
      </w:r>
    </w:p>
  </w:endnote>
  <w:endnote w:type="continuationSeparator" w:id="0">
    <w:p w14:paraId="7BB4287C" w14:textId="77777777" w:rsidR="001C6CFD" w:rsidRDefault="001C6CFD" w:rsidP="00A753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Segoe UI Light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711E0" w14:textId="77777777" w:rsidR="001C6CFD" w:rsidRDefault="001C6CFD" w:rsidP="00A753B2">
      <w:pPr>
        <w:spacing w:after="0" w:line="240" w:lineRule="auto"/>
      </w:pPr>
      <w:r>
        <w:separator/>
      </w:r>
    </w:p>
  </w:footnote>
  <w:footnote w:type="continuationSeparator" w:id="0">
    <w:p w14:paraId="2A710113" w14:textId="77777777" w:rsidR="001C6CFD" w:rsidRDefault="001C6CFD" w:rsidP="00A753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68008" w14:textId="4C83B555" w:rsidR="00A753B2" w:rsidRDefault="00DB1B73" w:rsidP="00A753B2">
    <w:pPr>
      <w:pStyle w:val="Encabezado"/>
      <w:ind w:hanging="1134"/>
      <w:jc w:val="center"/>
    </w:pPr>
    <w:r w:rsidRPr="000527BC">
      <w:rPr>
        <w:rFonts w:ascii="Century Gothic" w:hAnsi="Century Gothic"/>
        <w:b/>
        <w:noProof/>
        <w:color w:val="000000" w:themeColor="text1"/>
        <w:lang w:eastAsia="es-MX"/>
      </w:rPr>
      <w:drawing>
        <wp:anchor distT="0" distB="0" distL="114300" distR="114300" simplePos="0" relativeHeight="251659264" behindDoc="1" locked="0" layoutInCell="1" allowOverlap="1" wp14:anchorId="73D069B3" wp14:editId="2034F494">
          <wp:simplePos x="0" y="0"/>
          <wp:positionH relativeFrom="margin">
            <wp:posOffset>1771650</wp:posOffset>
          </wp:positionH>
          <wp:positionV relativeFrom="paragraph">
            <wp:posOffset>0</wp:posOffset>
          </wp:positionV>
          <wp:extent cx="1590675" cy="2228850"/>
          <wp:effectExtent l="0" t="0" r="9525" b="0"/>
          <wp:wrapNone/>
          <wp:docPr id="18" name="Imagen 18" descr="C:\Users\Cajas\Pictures\LOGO 2024-202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jas\Pictures\LOGO 2024-2027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675" cy="2228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3B2"/>
    <w:rsid w:val="000F09B8"/>
    <w:rsid w:val="001C6CFD"/>
    <w:rsid w:val="002B25DD"/>
    <w:rsid w:val="00462CDB"/>
    <w:rsid w:val="008C1611"/>
    <w:rsid w:val="00A753B2"/>
    <w:rsid w:val="00AD23B3"/>
    <w:rsid w:val="00AF5948"/>
    <w:rsid w:val="00C7304E"/>
    <w:rsid w:val="00DB1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EA4AD9"/>
  <w15:chartTrackingRefBased/>
  <w15:docId w15:val="{C708B383-051C-465D-8CC0-D5D789709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53B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53B2"/>
  </w:style>
  <w:style w:type="paragraph" w:styleId="Piedepgina">
    <w:name w:val="footer"/>
    <w:basedOn w:val="Normal"/>
    <w:link w:val="PiedepginaCar"/>
    <w:uiPriority w:val="99"/>
    <w:unhideWhenUsed/>
    <w:rsid w:val="00A753B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53B2"/>
  </w:style>
  <w:style w:type="table" w:styleId="Tablaconcuadrcula">
    <w:name w:val="Table Grid"/>
    <w:basedOn w:val="Tablanormal"/>
    <w:uiPriority w:val="39"/>
    <w:rsid w:val="00A753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17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Domingo Fabian Quintero Barrera - Alumno</cp:lastModifiedBy>
  <cp:revision>2</cp:revision>
  <dcterms:created xsi:type="dcterms:W3CDTF">2025-06-19T21:26:00Z</dcterms:created>
  <dcterms:modified xsi:type="dcterms:W3CDTF">2025-06-19T21:26:00Z</dcterms:modified>
</cp:coreProperties>
</file>