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178" w14:textId="4F5D68A3" w:rsidR="00004632" w:rsidRDefault="001256B7" w:rsidP="00882FA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B6790" wp14:editId="78A51527">
            <wp:simplePos x="0" y="0"/>
            <wp:positionH relativeFrom="margin">
              <wp:posOffset>9129379</wp:posOffset>
            </wp:positionH>
            <wp:positionV relativeFrom="paragraph">
              <wp:posOffset>9525</wp:posOffset>
            </wp:positionV>
            <wp:extent cx="1574800" cy="61595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57480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08BC6" wp14:editId="0092BE7C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879975" cy="649996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975" cy="6499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7BC5E" w14:textId="77777777" w:rsidR="00F74B05" w:rsidRPr="00294474" w:rsidRDefault="00F74B05" w:rsidP="00F74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94474">
                              <w:rPr>
                                <w:b/>
                                <w:sz w:val="32"/>
                              </w:rPr>
                              <w:t>GOBIERNO MUNICIPAL EL SALTO, JALISCO 2018-2021</w:t>
                            </w:r>
                          </w:p>
                          <w:p w14:paraId="48825BE8" w14:textId="77777777" w:rsidR="00F74B05" w:rsidRPr="00294474" w:rsidRDefault="00F74B05" w:rsidP="00F74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94474">
                              <w:rPr>
                                <w:bCs/>
                                <w:sz w:val="32"/>
                                <w:u w:val="single"/>
                              </w:rPr>
                              <w:t xml:space="preserve"> PROGRAMA OPERATIVO ANUAL  2019-2020</w:t>
                            </w:r>
                          </w:p>
                          <w:p w14:paraId="3210F8DC" w14:textId="17E815B7" w:rsidR="00F74B05" w:rsidRDefault="00F74B05" w:rsidP="00F74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08BC6" id="Rectángulo 1" o:spid="_x0000_s1026" style="position:absolute;left:0;text-align:left;margin-left:0;margin-top:-.25pt;width:384.25pt;height:51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bhegIAADcFAAAOAAAAZHJzL2Uyb0RvYy54bWysVEtu2zAQ3RfoHQjuG9mG87EROTAcuCgQ&#10;JEGcImuaIm2hFIcd0pbc2/QsvViHlKykqVdFN9QM5//4Rtc3TWXYXqEvweZ8eDbgTFkJRWk3Of/6&#10;vPx0xZkPwhbCgFU5PyjPb2YfP1zXbqpGsAVTKGSUxPpp7XK+DcFNs8zLraqEPwOnLBk1YCUCqbjJ&#10;ChQ1Za9MNhoMLrIasHAIUnlPt7etkc9Sfq2VDA9aexWYyTn1FtKJ6VzHM5tdi+kGhduWsmtD/EMX&#10;lSgtFe1T3Yog2A7Lv1JVpUTwoMOZhCoDrUup0gw0zXDwbprVVjiVZiFwvOth8v8vrbzfPyIrC3o7&#10;zqyo6ImeCLRfP+1mZ4ANI0C181PyW7lH7DRPYpy20VjFL83BmgTqoQdVNYFJuhxfXU4ml+ecSbJd&#10;jCeTyUVMmr1GO/Ths4KKRSHnSPUTlmJ/50PrenSJxYyNp4VlaUxrjTdZ7LLtK0nhYFTr/aQ0DUid&#10;jFLWRC21MMj2gkghpFQ2HFsylrxjmKbkfeDwVKAJCRyao/ONYSpRrg8cnAr8s2IfkaqCDX1wVVrA&#10;UwmKb33l1v84fTtzHD8066Z7qzUUB3pihJb73sllSTjfCR8eBRLZaS1ogcMDHdpAnXPoJM62gD9O&#10;3Ud/4iBZOatpeXLuv+8EKs7MF0vsnAzH47htSRmfX45IwbeW9VuL3VULoKcgBlJ3SYz+wRxFjVC9&#10;0J7PY1UyCSupds5lwKOyCO1S059Cqvk8udGGORHu7MrJmDwCHHn03LwIdB3ZAtH0Ho6LJqbvONf6&#10;xkgL810AXSZCRohbXDvoaTsTpbs/SVz/t3ryev3fzX4DAAD//wMAUEsDBBQABgAIAAAAIQDPIYQe&#10;3wAAAAYBAAAPAAAAZHJzL2Rvd25yZXYueG1sTI9BT8JAEIXvJvyHzZh4gy2CFGu3xBCJBw+EConH&#10;pTu0xe5s6S5Q/73jCW9v8l7e+yZd9LYRF+x87UjBeBSBQCqcqalUsP1cDecgfNBkdOMIFfygh0U2&#10;uEt1YtyVNnjJQym4hHyiFVQhtImUvqjQaj9yLRJ7B9dZHfjsSmk6feVy28jHKJpJq2vihUq3uKyw&#10;+M7PVsHH0Zym5dfbelLHy3h3mr7nq8NEqYf7/vUFRMA+3MLwh8/okDHT3p3JeNEo4EeCguETCDbj&#10;2ZzFnlPR+Blklsr/+NkvAAAA//8DAFBLAQItABQABgAIAAAAIQC2gziS/gAAAOEBAAATAAAAAAAA&#10;AAAAAAAAAAAAAABbQ29udGVudF9UeXBlc10ueG1sUEsBAi0AFAAGAAgAAAAhADj9If/WAAAAlAEA&#10;AAsAAAAAAAAAAAAAAAAALwEAAF9yZWxzLy5yZWxzUEsBAi0AFAAGAAgAAAAhABjtFuF6AgAANwUA&#10;AA4AAAAAAAAAAAAAAAAALgIAAGRycy9lMm9Eb2MueG1sUEsBAi0AFAAGAAgAAAAhAM8hhB7fAAAA&#10;BgEAAA8AAAAAAAAAAAAAAAAA1AQAAGRycy9kb3ducmV2LnhtbFBLBQYAAAAABAAEAPMAAADgBQAA&#10;AAA=&#10;" fillcolor="white [3201]" stroked="f" strokeweight="1pt">
                <v:textbox>
                  <w:txbxContent>
                    <w:p w14:paraId="6C77BC5E" w14:textId="77777777" w:rsidR="00F74B05" w:rsidRPr="00294474" w:rsidRDefault="00F74B05" w:rsidP="00F74B0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294474">
                        <w:rPr>
                          <w:b/>
                          <w:sz w:val="32"/>
                        </w:rPr>
                        <w:t>GOBIERNO MUNICIPAL EL SALTO, JALISCO 2018-2021</w:t>
                      </w:r>
                    </w:p>
                    <w:p w14:paraId="48825BE8" w14:textId="77777777" w:rsidR="00F74B05" w:rsidRPr="00294474" w:rsidRDefault="00F74B05" w:rsidP="00F74B0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294474">
                        <w:rPr>
                          <w:bCs/>
                          <w:sz w:val="32"/>
                          <w:u w:val="single"/>
                        </w:rPr>
                        <w:t xml:space="preserve"> PROGRAMA OPERATIVO ANUAL  2019-2020</w:t>
                      </w:r>
                    </w:p>
                    <w:p w14:paraId="3210F8DC" w14:textId="17E815B7" w:rsidR="00F74B05" w:rsidRDefault="00F74B05" w:rsidP="00F74B05"/>
                  </w:txbxContent>
                </v:textbox>
                <w10:wrap anchorx="margin"/>
              </v:rect>
            </w:pict>
          </mc:Fallback>
        </mc:AlternateContent>
      </w:r>
      <w:r w:rsidR="00004632">
        <w:rPr>
          <w:b/>
          <w:sz w:val="32"/>
        </w:rPr>
        <w:t xml:space="preserve">                                 </w:t>
      </w:r>
      <w:bookmarkStart w:id="0" w:name="_Hlk22362862"/>
    </w:p>
    <w:p w14:paraId="2F33FAC9" w14:textId="4D2C8121" w:rsidR="00004632" w:rsidRDefault="00004632" w:rsidP="00882FA5">
      <w:pPr>
        <w:jc w:val="center"/>
        <w:rPr>
          <w:b/>
          <w:sz w:val="32"/>
        </w:rPr>
      </w:pPr>
    </w:p>
    <w:p w14:paraId="063D7379" w14:textId="3F62ABD3" w:rsidR="00294474" w:rsidRDefault="00117DCE" w:rsidP="00294474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23558" wp14:editId="179A3777">
                <wp:simplePos x="0" y="0"/>
                <wp:positionH relativeFrom="margin">
                  <wp:posOffset>721360</wp:posOffset>
                </wp:positionH>
                <wp:positionV relativeFrom="paragraph">
                  <wp:posOffset>15875</wp:posOffset>
                </wp:positionV>
                <wp:extent cx="5177790" cy="704850"/>
                <wp:effectExtent l="0" t="0" r="381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3A9C3" w14:textId="77777777" w:rsidR="00117DCE" w:rsidRDefault="00117DCE" w:rsidP="00117D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bookmarkStart w:id="1" w:name="_Hlk22421384"/>
                            <w:r>
                              <w:rPr>
                                <w:b/>
                                <w:sz w:val="24"/>
                              </w:rPr>
                              <w:t xml:space="preserve">Nombre de la Dependencia: </w:t>
                            </w:r>
                            <w:r w:rsidRPr="00D1054E">
                              <w:rPr>
                                <w:bCs/>
                                <w:sz w:val="24"/>
                              </w:rPr>
                              <w:t>Dirección de Planeación, Evaluación y Seguimiento</w:t>
                            </w:r>
                          </w:p>
                          <w:p w14:paraId="27D42485" w14:textId="503BB972" w:rsidR="00117DCE" w:rsidRPr="00F36018" w:rsidRDefault="00117DCE" w:rsidP="00F3601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36018">
                              <w:rPr>
                                <w:b/>
                                <w:sz w:val="24"/>
                              </w:rPr>
                              <w:t xml:space="preserve">Eje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 Desarrollo:  </w:t>
                            </w:r>
                            <w:r w:rsidRPr="00D1054E">
                              <w:rPr>
                                <w:bCs/>
                                <w:sz w:val="24"/>
                              </w:rPr>
                              <w:t>El Salto Competitivo</w:t>
                            </w:r>
                            <w:bookmarkEnd w:id="1"/>
                            <w:r>
                              <w:rPr>
                                <w:bCs/>
                                <w:sz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3B691C">
                              <w:rPr>
                                <w:bCs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23558" id="Rectángulo 6" o:spid="_x0000_s1027" style="position:absolute;margin-left:56.8pt;margin-top:1.25pt;width:407.7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agQIAAD4FAAAOAAAAZHJzL2Uyb0RvYy54bWysVMFu2zAMvQ/YPwi6r46DtGmDOkXQosOA&#10;oi2aDj0rspQYk0WNUmJnf7Nv2Y+Nkh2363IadpEo8ZEUH0ldXrW1YTuFvgJb8PxkxJmyEsrKrgv+&#10;9fn20zlnPghbCgNWFXyvPL+af/xw2biZGsMGTKmQkRPrZ40r+CYEN8syLzeqFv4EnLKk1IC1CHTE&#10;dVaiaMh7bbLxaHSWNYClQ5DKe7q96ZR8nvxrrWR40NqrwEzB6W0hrZjWVVyz+aWYrVG4TSX7Z4h/&#10;eEUtKktBB1c3Igi2xeovV3UlETzocCKhzkDrSqqUA2WTj95ls9wIp1IuRI53A03+/7mV97tHZFVZ&#10;8DPOrKipRE9E2q+fdr01wM4iQY3zM8It3SP2J09izLbVWMed8mBtInU/kKrawCRdnubT6fSCuJek&#10;m44m56eJ9ezV2qEPnxXULAoFR4qfuBS7Ox8oIkEPkBjM2LhauK2M6bTxJouv7N6VpLA3qkM/KU0J&#10;0kvGyWtqLXVtkO0ENYWQUtmQ8qQ4xhI6mmlyPhjmxwxNyCM5ZNRjo5lKLTcYjo4Z/hlxsEhRwYbB&#10;uK4s4DEH5bchcoc/ZN/lHNMP7apNVU3IeLOCck+VRuhGwDt5WxHdd8KHR4HU81QhmuPwQIs20BQc&#10;eomzDeCPY/cRT61IWs4amqGC++9bgYoz88VSk17kk0kcunSYnE7HdMC3mtVbjd3W10AVyenHcDKJ&#10;ER/MQdQI9QuN+yJGJZWwkmIXXAY8HK5DN9v0YUi1WCQYDZoT4c4unYzOI8+xnZ7bF4Gu77lA3XoP&#10;h3kTs3et12GjpYXFNoCuUl++8tpXgIY0dUT/ocRf4O05oV6/vflvAAAA//8DAFBLAwQUAAYACAAA&#10;ACEA7+h+H98AAAAJAQAADwAAAGRycy9kb3ducmV2LnhtbEyPy07DMBBF90j8gzVI7KjTpA8a4lSo&#10;omLBoiItEks3niaBeJzGbhv+noENLK/O1X1ky8G24oy9bxwpGI8iEEilMw1VCnbb9d09CB80Gd06&#10;QgVf6GGZX19lOjXuQq94LkIlOIR8qhXUIXSplL6s0Wo/ch0Ss4PrrQ4s+0qaXl843LYyjqKZtLoh&#10;bqh1h6say8/iZBW8fJjjpHp/2iTNfDV/O06ei/UhUer2Znh8ABFwCH9m+JnP0yHnTXt3IuNFy3qc&#10;zNiqIJ6CYL6IF/xt/wumIPNM/n+QfwMAAP//AwBQSwECLQAUAAYACAAAACEAtoM4kv4AAADhAQAA&#10;EwAAAAAAAAAAAAAAAAAAAAAAW0NvbnRlbnRfVHlwZXNdLnhtbFBLAQItABQABgAIAAAAIQA4/SH/&#10;1gAAAJQBAAALAAAAAAAAAAAAAAAAAC8BAABfcmVscy8ucmVsc1BLAQItABQABgAIAAAAIQAZ0+Ia&#10;gQIAAD4FAAAOAAAAAAAAAAAAAAAAAC4CAABkcnMvZTJvRG9jLnhtbFBLAQItABQABgAIAAAAIQDv&#10;6H4f3wAAAAkBAAAPAAAAAAAAAAAAAAAAANsEAABkcnMvZG93bnJldi54bWxQSwUGAAAAAAQABADz&#10;AAAA5wUAAAAA&#10;" fillcolor="white [3201]" stroked="f" strokeweight="1pt">
                <v:textbox>
                  <w:txbxContent>
                    <w:p w14:paraId="4853A9C3" w14:textId="77777777" w:rsidR="00117DCE" w:rsidRDefault="00117DCE" w:rsidP="00117DCE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</w:rPr>
                      </w:pPr>
                      <w:bookmarkStart w:id="2" w:name="_Hlk22421384"/>
                      <w:r>
                        <w:rPr>
                          <w:b/>
                          <w:sz w:val="24"/>
                        </w:rPr>
                        <w:t xml:space="preserve">Nombre de la Dependencia: </w:t>
                      </w:r>
                      <w:r w:rsidRPr="00D1054E">
                        <w:rPr>
                          <w:bCs/>
                          <w:sz w:val="24"/>
                        </w:rPr>
                        <w:t>Dirección de Planeación, Evaluación y Seguimiento</w:t>
                      </w:r>
                    </w:p>
                    <w:p w14:paraId="27D42485" w14:textId="503BB972" w:rsidR="00117DCE" w:rsidRPr="00F36018" w:rsidRDefault="00117DCE" w:rsidP="00F36018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36018">
                        <w:rPr>
                          <w:b/>
                          <w:sz w:val="24"/>
                        </w:rPr>
                        <w:t xml:space="preserve">Eje </w:t>
                      </w:r>
                      <w:r>
                        <w:rPr>
                          <w:b/>
                          <w:sz w:val="24"/>
                        </w:rPr>
                        <w:t xml:space="preserve">de Desarrollo:  </w:t>
                      </w:r>
                      <w:r w:rsidRPr="00D1054E">
                        <w:rPr>
                          <w:bCs/>
                          <w:sz w:val="24"/>
                        </w:rPr>
                        <w:t>El Salto Competitivo</w:t>
                      </w:r>
                      <w:bookmarkEnd w:id="2"/>
                      <w:r>
                        <w:rPr>
                          <w:bCs/>
                          <w:sz w:val="24"/>
                        </w:rPr>
                        <w:t xml:space="preserve">                                                                                                              </w:t>
                      </w:r>
                      <w:r w:rsidRPr="003B691C">
                        <w:rPr>
                          <w:bCs/>
                          <w:szCs w:val="20"/>
                        </w:rPr>
                        <w:t xml:space="preserve">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4474">
        <w:rPr>
          <w:b/>
          <w:sz w:val="24"/>
        </w:rPr>
        <w:t xml:space="preserve">                               </w:t>
      </w:r>
    </w:p>
    <w:p w14:paraId="62DCA831" w14:textId="6DDD5765" w:rsidR="009E514F" w:rsidRDefault="00294474" w:rsidP="009E514F">
      <w:pPr>
        <w:tabs>
          <w:tab w:val="left" w:pos="6103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9E514F">
        <w:rPr>
          <w:b/>
          <w:sz w:val="24"/>
        </w:rPr>
        <w:tab/>
      </w:r>
    </w:p>
    <w:p w14:paraId="001E8D80" w14:textId="11175CE6" w:rsidR="00004632" w:rsidRPr="00E43BBC" w:rsidRDefault="009E514F" w:rsidP="0029447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294474">
        <w:rPr>
          <w:b/>
          <w:sz w:val="24"/>
        </w:rPr>
        <w:t xml:space="preserve">  </w:t>
      </w:r>
      <w:bookmarkEnd w:id="0"/>
    </w:p>
    <w:p w14:paraId="2023AE5F" w14:textId="644002B8" w:rsidR="00B62DEF" w:rsidRPr="007D13F9" w:rsidRDefault="00B62DEF" w:rsidP="00294474">
      <w:pPr>
        <w:rPr>
          <w:b/>
        </w:rPr>
      </w:pPr>
    </w:p>
    <w:tbl>
      <w:tblPr>
        <w:tblStyle w:val="Tablaconcuadrcula"/>
        <w:tblpPr w:leftFromText="141" w:rightFromText="141" w:vertAnchor="text" w:horzAnchor="page" w:tblpX="2087" w:tblpY="34"/>
        <w:tblW w:w="13345" w:type="dxa"/>
        <w:tblLook w:val="04A0" w:firstRow="1" w:lastRow="0" w:firstColumn="1" w:lastColumn="0" w:noHBand="0" w:noVBand="1"/>
      </w:tblPr>
      <w:tblGrid>
        <w:gridCol w:w="1575"/>
        <w:gridCol w:w="1740"/>
        <w:gridCol w:w="1564"/>
        <w:gridCol w:w="1471"/>
        <w:gridCol w:w="699"/>
        <w:gridCol w:w="566"/>
        <w:gridCol w:w="564"/>
        <w:gridCol w:w="565"/>
        <w:gridCol w:w="564"/>
        <w:gridCol w:w="566"/>
        <w:gridCol w:w="565"/>
        <w:gridCol w:w="645"/>
        <w:gridCol w:w="565"/>
        <w:gridCol w:w="566"/>
        <w:gridCol w:w="566"/>
        <w:gridCol w:w="564"/>
      </w:tblGrid>
      <w:tr w:rsidR="00F36018" w:rsidRPr="00967F7D" w14:paraId="20E75FE0" w14:textId="0165DCA1" w:rsidTr="00F36018">
        <w:trPr>
          <w:trHeight w:val="426"/>
        </w:trPr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06180151" w14:textId="77777777" w:rsidR="00F36018" w:rsidRPr="00004632" w:rsidRDefault="00F36018" w:rsidP="008A7A28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bookmarkStart w:id="3" w:name="_Hlk22421921"/>
            <w:bookmarkStart w:id="4" w:name="_Hlk20425532"/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40" w:type="dxa"/>
            <w:vMerge w:val="restart"/>
            <w:shd w:val="clear" w:color="auto" w:fill="D9D9D9" w:themeFill="background1" w:themeFillShade="D9"/>
            <w:vAlign w:val="center"/>
          </w:tcPr>
          <w:p w14:paraId="61F738B2" w14:textId="77777777" w:rsidR="00F36018" w:rsidRPr="00170E1E" w:rsidRDefault="00F36018" w:rsidP="008A7A28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OBJETIVO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6446EE50" w14:textId="77777777" w:rsidR="00F36018" w:rsidRPr="00170E1E" w:rsidRDefault="00F36018" w:rsidP="008A7A28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META</w:t>
            </w:r>
          </w:p>
        </w:tc>
        <w:tc>
          <w:tcPr>
            <w:tcW w:w="1471" w:type="dxa"/>
            <w:vMerge w:val="restart"/>
            <w:shd w:val="clear" w:color="auto" w:fill="D9D9D9" w:themeFill="background1" w:themeFillShade="D9"/>
            <w:vAlign w:val="center"/>
          </w:tcPr>
          <w:p w14:paraId="10315140" w14:textId="77777777" w:rsidR="00F36018" w:rsidRPr="00170E1E" w:rsidRDefault="00F36018" w:rsidP="008A7A28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INDICADOR</w:t>
            </w:r>
          </w:p>
        </w:tc>
        <w:tc>
          <w:tcPr>
            <w:tcW w:w="6995" w:type="dxa"/>
            <w:gridSpan w:val="12"/>
            <w:shd w:val="clear" w:color="auto" w:fill="D9D9D9" w:themeFill="background1" w:themeFillShade="D9"/>
          </w:tcPr>
          <w:p w14:paraId="1C39E1E0" w14:textId="1E461C50" w:rsidR="00F36018" w:rsidRPr="00170E1E" w:rsidRDefault="00F36018" w:rsidP="008A7A28">
            <w:pPr>
              <w:tabs>
                <w:tab w:val="left" w:pos="4665"/>
              </w:tabs>
              <w:jc w:val="center"/>
              <w:rPr>
                <w:b/>
              </w:rPr>
            </w:pPr>
            <w:r>
              <w:rPr>
                <w:b/>
              </w:rPr>
              <w:t>PROGRAMACIÓN POR MES</w:t>
            </w:r>
          </w:p>
        </w:tc>
      </w:tr>
      <w:tr w:rsidR="00F36018" w:rsidRPr="00967F7D" w14:paraId="78A544F0" w14:textId="605E2BFD" w:rsidTr="00F36018">
        <w:trPr>
          <w:trHeight w:val="426"/>
        </w:trPr>
        <w:tc>
          <w:tcPr>
            <w:tcW w:w="1575" w:type="dxa"/>
            <w:vMerge/>
            <w:shd w:val="clear" w:color="auto" w:fill="auto"/>
          </w:tcPr>
          <w:p w14:paraId="6755D3B0" w14:textId="77777777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14:paraId="62A6F36F" w14:textId="77777777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14:paraId="39D5C3C3" w14:textId="77777777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58C3F2E5" w14:textId="77777777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99" w:type="dxa"/>
          </w:tcPr>
          <w:p w14:paraId="077EEB9E" w14:textId="0EE66DD2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66" w:type="dxa"/>
          </w:tcPr>
          <w:p w14:paraId="0D590B32" w14:textId="43C11CF3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64" w:type="dxa"/>
          </w:tcPr>
          <w:p w14:paraId="028D5665" w14:textId="12EB1C3C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565" w:type="dxa"/>
          </w:tcPr>
          <w:p w14:paraId="5A35131E" w14:textId="62FE84BF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</w:t>
            </w:r>
          </w:p>
        </w:tc>
        <w:tc>
          <w:tcPr>
            <w:tcW w:w="564" w:type="dxa"/>
          </w:tcPr>
          <w:p w14:paraId="78E93456" w14:textId="1CE16BCE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66" w:type="dxa"/>
          </w:tcPr>
          <w:p w14:paraId="0F136B01" w14:textId="6AB89383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565" w:type="dxa"/>
          </w:tcPr>
          <w:p w14:paraId="738D8C10" w14:textId="0A0E305C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</w:t>
            </w:r>
          </w:p>
        </w:tc>
        <w:tc>
          <w:tcPr>
            <w:tcW w:w="645" w:type="dxa"/>
          </w:tcPr>
          <w:p w14:paraId="55A4F13D" w14:textId="0FA05287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65" w:type="dxa"/>
          </w:tcPr>
          <w:p w14:paraId="414A3CA7" w14:textId="26BE2B0B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66" w:type="dxa"/>
          </w:tcPr>
          <w:p w14:paraId="3E2222D0" w14:textId="4C1D80FD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KJUL</w:t>
            </w:r>
          </w:p>
        </w:tc>
        <w:tc>
          <w:tcPr>
            <w:tcW w:w="566" w:type="dxa"/>
          </w:tcPr>
          <w:p w14:paraId="364B56EE" w14:textId="608237A3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564" w:type="dxa"/>
          </w:tcPr>
          <w:p w14:paraId="1BE80247" w14:textId="121607EA" w:rsidR="00F36018" w:rsidRPr="00967F7D" w:rsidRDefault="00F36018" w:rsidP="008A7A28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</w:t>
            </w:r>
          </w:p>
        </w:tc>
      </w:tr>
      <w:bookmarkEnd w:id="3"/>
      <w:tr w:rsidR="00F36018" w:rsidRPr="00967F7D" w14:paraId="4A376E24" w14:textId="4A15D31A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77529223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PROCESO DE PROGRAMAS OPERATIVOS ANUALES 2019-2020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5BD38BC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PLANIFICACIÓN DE LAS ACCIONES ANUALES MUNICIPALES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7364D0E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CONSTRUIR EL TABLERO DE MONITOREO DE AVANCES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936D3E0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PORCENTAJE DE AVANCE DEL PROCESO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49B39B92" w14:textId="59D2F412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C87E3BC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7623EB5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36BF9EB9" w14:textId="0338069C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F25CFA6" w14:textId="412B574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5AB5E5F9" w14:textId="2589B65D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642C2919" w14:textId="76FCC8F2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</w:tcPr>
          <w:p w14:paraId="0D59A091" w14:textId="18432D43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6F302C72" w14:textId="33C7A6E0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5C6887F8" w14:textId="5805BCFD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158AFCF6" w14:textId="3E9E5D2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19F7178D" w14:textId="0352AB8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73778CB4" w14:textId="23A716B7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4B8938BD" w14:textId="258A347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PRESUPUESTO PARTICIPATIVO 2020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A528672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BRINDAR APOYO TÉCNICO Y MONITOREO DE LOS PROCESOS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AFCB0CE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SEGUIMIENTO DE LAS ETAPAS </w:t>
            </w:r>
          </w:p>
          <w:p w14:paraId="4B17D688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DEL PROCESO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C8DF772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AVANCES DEL PROCESO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3C825B66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6423817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7F5CE0D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563281F6" w14:textId="2F0C5A6D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EF42C7C" w14:textId="703902EF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BD40B44" w14:textId="589BE02E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3F56B14B" w14:textId="0F445741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</w:tcPr>
          <w:p w14:paraId="198F7E08" w14:textId="0D31820C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19CA16D3" w14:textId="42718F33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5CC12A87" w14:textId="2625F8E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656F0877" w14:textId="3135170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76BA171B" w14:textId="10173593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792D091A" w14:textId="358CFAF9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4C5DC70E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MONITOREO DE LOS AVANCES DE</w:t>
            </w:r>
            <w:r>
              <w:rPr>
                <w:bCs/>
                <w:sz w:val="16"/>
              </w:rPr>
              <w:t>L PMD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4AA530E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SEGUIMIENTO EN EL CUMPLIMIENTO DE LOS OBJETIVOS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5411A4C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MONITOREO MENSUAL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D9ACA20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 xml:space="preserve">AVANCE </w:t>
            </w:r>
            <w:r>
              <w:rPr>
                <w:bCs/>
                <w:sz w:val="16"/>
              </w:rPr>
              <w:t>DEL TABLERO DE CONTROL</w:t>
            </w:r>
          </w:p>
        </w:tc>
        <w:tc>
          <w:tcPr>
            <w:tcW w:w="699" w:type="dxa"/>
            <w:shd w:val="clear" w:color="auto" w:fill="auto"/>
          </w:tcPr>
          <w:p w14:paraId="471E42CD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55DF274F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A35FEA3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121E9358" w14:textId="7BEE90CD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96A923E" w14:textId="6AB08D03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7617923" w14:textId="285B80D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516E4C5C" w14:textId="20C10174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</w:tcPr>
          <w:p w14:paraId="05C4DD34" w14:textId="7BDC672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6DD00AA9" w14:textId="30E2BEF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2710142B" w14:textId="78DA67E1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</w:tcPr>
          <w:p w14:paraId="1A01EB2B" w14:textId="798965B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BA4F545" w14:textId="6FA4A2AE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62925858" w14:textId="1237BF29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0E0E4B0E" w14:textId="77777777" w:rsidR="00F36018" w:rsidRPr="00836E10" w:rsidRDefault="00F36018" w:rsidP="007F4A1B">
            <w:pPr>
              <w:tabs>
                <w:tab w:val="left" w:pos="4665"/>
              </w:tabs>
              <w:rPr>
                <w:bCs/>
                <w:sz w:val="16"/>
              </w:rPr>
            </w:pPr>
            <w:r w:rsidRPr="00836E10">
              <w:rPr>
                <w:bCs/>
                <w:sz w:val="16"/>
              </w:rPr>
              <w:t>SESIÓN</w:t>
            </w:r>
            <w:r>
              <w:rPr>
                <w:bCs/>
                <w:sz w:val="16"/>
              </w:rPr>
              <w:t xml:space="preserve">ES </w:t>
            </w:r>
            <w:r w:rsidRPr="00836E10">
              <w:rPr>
                <w:bCs/>
                <w:sz w:val="16"/>
              </w:rPr>
              <w:t>DEL COP</w:t>
            </w:r>
            <w:r>
              <w:rPr>
                <w:bCs/>
                <w:sz w:val="16"/>
              </w:rPr>
              <w:t>P</w:t>
            </w:r>
            <w:r w:rsidRPr="00836E10">
              <w:rPr>
                <w:bCs/>
                <w:sz w:val="16"/>
              </w:rPr>
              <w:t>LADEMUN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0B25ED6" w14:textId="77777777" w:rsidR="00F36018" w:rsidRPr="00836E10" w:rsidRDefault="00F36018" w:rsidP="007F4A1B">
            <w:pPr>
              <w:tabs>
                <w:tab w:val="left" w:pos="4665"/>
              </w:tabs>
              <w:rPr>
                <w:bCs/>
                <w:sz w:val="16"/>
              </w:rPr>
            </w:pPr>
            <w:r>
              <w:rPr>
                <w:bCs/>
                <w:sz w:val="16"/>
              </w:rPr>
              <w:t>CUMPLIMIENTO A LA NORMATIVIDAD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C0613B" w14:textId="77777777" w:rsidR="00F36018" w:rsidRPr="00836E10" w:rsidRDefault="00F36018" w:rsidP="004A3D7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REALIZAR 4 SESIONES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35582B8" w14:textId="77777777" w:rsidR="00F36018" w:rsidRPr="00836E10" w:rsidRDefault="00F36018" w:rsidP="007F4A1B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SESIONES REALIZADAS</w:t>
            </w:r>
          </w:p>
        </w:tc>
        <w:tc>
          <w:tcPr>
            <w:tcW w:w="699" w:type="dxa"/>
          </w:tcPr>
          <w:p w14:paraId="5DE3A16C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66561F78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5FE3883A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467A752B" w14:textId="547677EC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0EE87573" w14:textId="3A0755FC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46C62D6B" w14:textId="68794211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7D0A1836" w14:textId="6170FDD1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3FFADBCD" w14:textId="0F7455BE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6DBFC477" w14:textId="6C66D4B4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43088629" w14:textId="6135F333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7577AE40" w14:textId="2EE284AC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4A4CD808" w14:textId="56A79122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7AECE852" w14:textId="32AC0A1E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23541A63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ACTUALIZAR EL REGLAMENTO DEL COPPLADEMUN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C850973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MANTENER LA NORMATIVIDAD VIGENTE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6C8778A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GESTIONAR SU APROBACIÓN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39EBF3A" w14:textId="77777777" w:rsidR="00F36018" w:rsidRPr="00836E10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PORCENTAJE DE AVANCE</w:t>
            </w:r>
          </w:p>
        </w:tc>
        <w:tc>
          <w:tcPr>
            <w:tcW w:w="699" w:type="dxa"/>
          </w:tcPr>
          <w:p w14:paraId="2A03C781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1C4CFF83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632A93B1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</w:tcPr>
          <w:p w14:paraId="5A58FF0D" w14:textId="36EDFDB3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2D130C0" w14:textId="62EDDD8B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F69A4CB" w14:textId="06EE662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1A85CCD1" w14:textId="3BC92A5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</w:tcPr>
          <w:p w14:paraId="457A5487" w14:textId="074FC6AF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01F1F325" w14:textId="15CF1C38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2C031BB5" w14:textId="70E0FA5F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311FDB72" w14:textId="390FBE4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</w:tcPr>
          <w:p w14:paraId="41B66415" w14:textId="0B64B27B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05AB55F0" w14:textId="447507EC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6D999A88" w14:textId="0013D39E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EVALUACIÓN DEL DESEMPEÑO A LAS DEPENDENCIAS MUNICIPALES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8CA4047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CONOCER EL GRADO DE CUMPLIMIENTO DE LOS OBJETIVOS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10BAC9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EVALUAR LAS DEPENDENCIAS MUNICIPALES APLICABLES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DA8671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DEPENDENCIAS EVALUADAS</w:t>
            </w:r>
          </w:p>
        </w:tc>
        <w:tc>
          <w:tcPr>
            <w:tcW w:w="699" w:type="dxa"/>
          </w:tcPr>
          <w:p w14:paraId="7B75183C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</w:tcPr>
          <w:p w14:paraId="14573386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B911F59" w14:textId="7777777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</w:tcPr>
          <w:p w14:paraId="09C7D824" w14:textId="7370DB11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14DCE980" w14:textId="233D8298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99AE71C" w14:textId="2E47D5AC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14:paraId="53168BDB" w14:textId="02E3D624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EA145F" w14:textId="1A0F2BF8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14:paraId="1A12DDAB" w14:textId="0109A420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523CAB8" w14:textId="3A0983D2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61397FC2" w14:textId="0E4AC2E7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97DFA80" w14:textId="2E32782F" w:rsidR="00F36018" w:rsidRDefault="00F36018" w:rsidP="008A7A28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16E11DE3" w14:textId="77777777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5B36C4E9" w14:textId="65F1FBD5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DISEÑAR PROYECTO DE APOYO PARA LA POLICÍA DE PROXIMIDAD SOCIAL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F2CFCAE" w14:textId="77119F7A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COLABORAR CON LOS FINES DE PROXIMIDAD SOCIAL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A200A52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5BE6777A" w14:textId="3A38E77F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LOGRAR MESA DE TRABAJO CON COMISARÍA Y EXPONER EL PROYECTO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415C8C8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</w:p>
          <w:p w14:paraId="33825C1D" w14:textId="42C46BBC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  <w:szCs w:val="16"/>
              </w:rPr>
              <w:t>PORCENTAJE DE LOS AVANCES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B148161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CB42C98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1FB290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6121501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EBCA746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669EF16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90603D8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6CE6230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699BAC8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29F615A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66733E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05FD82F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F36018" w:rsidRPr="00967F7D" w14:paraId="19754425" w14:textId="77777777" w:rsidTr="00F36018">
        <w:trPr>
          <w:trHeight w:val="426"/>
        </w:trPr>
        <w:tc>
          <w:tcPr>
            <w:tcW w:w="1575" w:type="dxa"/>
            <w:shd w:val="clear" w:color="auto" w:fill="auto"/>
            <w:vAlign w:val="center"/>
          </w:tcPr>
          <w:p w14:paraId="1425756F" w14:textId="30E920C5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FORMULAR Y DAR A CONOCER EL PLAN ANUAL DE EVALUACIÓN Y MONITOREO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C16E376" w14:textId="79C24804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ESTABLECER UN SISTEMA DETERMINADO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521124B" w14:textId="2D51B0CC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PONERLO EN FUNSIÓN A PARTIR DE NOVIEMBRE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0C7746E" w14:textId="31F858F4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PORCENTAJE DE AVANCES DEL PROYECTO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6ECA67BD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5FABE4F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F63D841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46C239C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39EE407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9E978A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C286F69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646E6A9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290BC13B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300B41F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D0AF23D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77FBD3FE" w14:textId="77777777" w:rsidR="00F36018" w:rsidRDefault="00F36018" w:rsidP="00C85CC4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bookmarkEnd w:id="4"/>
    </w:tbl>
    <w:p w14:paraId="6F3E7F4B" w14:textId="77777777" w:rsidR="00B62DEF" w:rsidRDefault="00B62DEF" w:rsidP="00B62DEF">
      <w:pPr>
        <w:rPr>
          <w:b/>
        </w:rPr>
      </w:pPr>
    </w:p>
    <w:p w14:paraId="4BA65F06" w14:textId="77777777" w:rsidR="00B62DEF" w:rsidRDefault="00B62DEF" w:rsidP="00B62DEF">
      <w:pPr>
        <w:jc w:val="center"/>
        <w:rPr>
          <w:b/>
        </w:rPr>
      </w:pPr>
    </w:p>
    <w:p w14:paraId="48984FE8" w14:textId="4DF81E1A" w:rsidR="00B62DEF" w:rsidRDefault="00B62DEF" w:rsidP="00B62DEF">
      <w:pPr>
        <w:jc w:val="center"/>
        <w:rPr>
          <w:b/>
        </w:rPr>
      </w:pPr>
    </w:p>
    <w:p w14:paraId="42A7A596" w14:textId="348832AD" w:rsidR="00055DE8" w:rsidRDefault="00055DE8" w:rsidP="00B62DEF">
      <w:pPr>
        <w:jc w:val="center"/>
        <w:rPr>
          <w:b/>
        </w:rPr>
      </w:pPr>
    </w:p>
    <w:p w14:paraId="680CDFC0" w14:textId="50F0BED6" w:rsidR="00055DE8" w:rsidRDefault="00055DE8" w:rsidP="00B62DEF">
      <w:pPr>
        <w:jc w:val="center"/>
        <w:rPr>
          <w:b/>
        </w:rPr>
      </w:pPr>
    </w:p>
    <w:p w14:paraId="3ED5FBC6" w14:textId="3228A137" w:rsidR="00055DE8" w:rsidRDefault="00055DE8" w:rsidP="00B62DEF">
      <w:pPr>
        <w:jc w:val="center"/>
        <w:rPr>
          <w:b/>
        </w:rPr>
      </w:pPr>
    </w:p>
    <w:p w14:paraId="5BBD7CFE" w14:textId="0F70F717" w:rsidR="00055DE8" w:rsidRDefault="00055DE8" w:rsidP="00B62DEF">
      <w:pPr>
        <w:jc w:val="center"/>
        <w:rPr>
          <w:b/>
        </w:rPr>
      </w:pPr>
    </w:p>
    <w:p w14:paraId="7BC3E686" w14:textId="256F9339" w:rsidR="00055DE8" w:rsidRDefault="00055DE8" w:rsidP="00B62DEF">
      <w:pPr>
        <w:jc w:val="center"/>
        <w:rPr>
          <w:b/>
        </w:rPr>
      </w:pPr>
    </w:p>
    <w:p w14:paraId="4C21536B" w14:textId="35D8BD34" w:rsidR="00055DE8" w:rsidRDefault="00055DE8" w:rsidP="00041769">
      <w:pPr>
        <w:rPr>
          <w:b/>
        </w:rPr>
      </w:pPr>
    </w:p>
    <w:p w14:paraId="56DF4496" w14:textId="4E572062" w:rsidR="00041769" w:rsidRDefault="00041769" w:rsidP="00041769">
      <w:pPr>
        <w:rPr>
          <w:b/>
        </w:rPr>
      </w:pPr>
    </w:p>
    <w:p w14:paraId="7F822D09" w14:textId="2E2F2062" w:rsidR="00041769" w:rsidRDefault="00041769" w:rsidP="00041769">
      <w:pPr>
        <w:rPr>
          <w:b/>
        </w:rPr>
      </w:pPr>
    </w:p>
    <w:p w14:paraId="60FA16B5" w14:textId="7546060D" w:rsidR="009E514F" w:rsidRDefault="009E514F" w:rsidP="00041769">
      <w:pPr>
        <w:rPr>
          <w:b/>
        </w:rPr>
      </w:pPr>
    </w:p>
    <w:p w14:paraId="1A631AEF" w14:textId="14C47308" w:rsidR="009E514F" w:rsidRDefault="009E514F" w:rsidP="00041769">
      <w:pPr>
        <w:rPr>
          <w:b/>
        </w:rPr>
      </w:pPr>
    </w:p>
    <w:p w14:paraId="4F7DC13D" w14:textId="266B1801" w:rsidR="00323043" w:rsidRDefault="00323043" w:rsidP="00041769">
      <w:pPr>
        <w:rPr>
          <w:b/>
        </w:rPr>
      </w:pPr>
    </w:p>
    <w:p w14:paraId="333A362B" w14:textId="5F4E6C0C" w:rsidR="004B260B" w:rsidRDefault="004B260B" w:rsidP="004B260B">
      <w:pPr>
        <w:tabs>
          <w:tab w:val="left" w:pos="6680"/>
        </w:tabs>
        <w:rPr>
          <w:b/>
        </w:rPr>
      </w:pPr>
      <w:r>
        <w:rPr>
          <w:b/>
        </w:rPr>
        <w:tab/>
      </w:r>
    </w:p>
    <w:p w14:paraId="5F433323" w14:textId="26B1C2C6" w:rsidR="00323043" w:rsidRDefault="004B260B" w:rsidP="004B260B">
      <w:pPr>
        <w:rPr>
          <w:b/>
        </w:rPr>
      </w:pPr>
      <w:r w:rsidRPr="003B691C">
        <w:rPr>
          <w:bCs/>
          <w:szCs w:val="20"/>
        </w:rPr>
        <w:t xml:space="preserve"> </w:t>
      </w:r>
    </w:p>
    <w:p w14:paraId="12F3AFF0" w14:textId="5F4937DA" w:rsidR="00F74B05" w:rsidRPr="00117DCE" w:rsidRDefault="00F74B05" w:rsidP="00117DCE">
      <w:pPr>
        <w:rPr>
          <w:b/>
        </w:rPr>
      </w:pPr>
      <w:r>
        <w:rPr>
          <w:b/>
          <w:sz w:val="32"/>
        </w:rPr>
        <w:t xml:space="preserve">                            </w:t>
      </w:r>
      <w:r>
        <w:rPr>
          <w:b/>
          <w:sz w:val="24"/>
        </w:rPr>
        <w:tab/>
      </w:r>
    </w:p>
    <w:p w14:paraId="104F6C28" w14:textId="179043A7" w:rsidR="00F74B05" w:rsidRDefault="00F74B05" w:rsidP="00F74B05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</w:t>
      </w:r>
    </w:p>
    <w:p w14:paraId="524C1DB5" w14:textId="13CA7FD4" w:rsidR="00F74B05" w:rsidRPr="00C85CC4" w:rsidRDefault="00F74B05" w:rsidP="00C85CC4">
      <w:pPr>
        <w:rPr>
          <w:bCs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67"/>
        <w:tblW w:w="13908" w:type="dxa"/>
        <w:tblLook w:val="04A0" w:firstRow="1" w:lastRow="0" w:firstColumn="1" w:lastColumn="0" w:noHBand="0" w:noVBand="1"/>
      </w:tblPr>
      <w:tblGrid>
        <w:gridCol w:w="1582"/>
        <w:gridCol w:w="1750"/>
        <w:gridCol w:w="1571"/>
        <w:gridCol w:w="1476"/>
        <w:gridCol w:w="608"/>
        <w:gridCol w:w="619"/>
        <w:gridCol w:w="602"/>
        <w:gridCol w:w="715"/>
        <w:gridCol w:w="574"/>
        <w:gridCol w:w="634"/>
        <w:gridCol w:w="685"/>
        <w:gridCol w:w="729"/>
        <w:gridCol w:w="581"/>
        <w:gridCol w:w="551"/>
        <w:gridCol w:w="592"/>
        <w:gridCol w:w="633"/>
        <w:gridCol w:w="6"/>
      </w:tblGrid>
      <w:tr w:rsidR="00F36018" w14:paraId="5FC6CD83" w14:textId="77777777" w:rsidTr="00F36018">
        <w:trPr>
          <w:trHeight w:val="426"/>
        </w:trPr>
        <w:tc>
          <w:tcPr>
            <w:tcW w:w="1582" w:type="dxa"/>
            <w:vMerge w:val="restart"/>
            <w:shd w:val="clear" w:color="auto" w:fill="D9D9D9" w:themeFill="background1" w:themeFillShade="D9"/>
            <w:vAlign w:val="center"/>
          </w:tcPr>
          <w:p w14:paraId="0A462E99" w14:textId="77777777" w:rsidR="00F36018" w:rsidRPr="00004632" w:rsidRDefault="00F36018" w:rsidP="00912899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1750" w:type="dxa"/>
            <w:vMerge w:val="restart"/>
            <w:shd w:val="clear" w:color="auto" w:fill="D9D9D9" w:themeFill="background1" w:themeFillShade="D9"/>
            <w:vAlign w:val="center"/>
          </w:tcPr>
          <w:p w14:paraId="41764F44" w14:textId="77777777" w:rsidR="00F36018" w:rsidRPr="00170E1E" w:rsidRDefault="00F36018" w:rsidP="00912899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OBJETIVO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14:paraId="72CBB991" w14:textId="77777777" w:rsidR="00F36018" w:rsidRPr="00170E1E" w:rsidRDefault="00F36018" w:rsidP="00912899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META</w:t>
            </w:r>
          </w:p>
        </w:tc>
        <w:tc>
          <w:tcPr>
            <w:tcW w:w="1476" w:type="dxa"/>
            <w:vMerge w:val="restart"/>
            <w:shd w:val="clear" w:color="auto" w:fill="D9D9D9" w:themeFill="background1" w:themeFillShade="D9"/>
            <w:vAlign w:val="center"/>
          </w:tcPr>
          <w:p w14:paraId="0C9AF607" w14:textId="77777777" w:rsidR="00F36018" w:rsidRPr="00170E1E" w:rsidRDefault="00F36018" w:rsidP="00912899">
            <w:pPr>
              <w:tabs>
                <w:tab w:val="left" w:pos="4665"/>
              </w:tabs>
              <w:jc w:val="center"/>
              <w:rPr>
                <w:b/>
              </w:rPr>
            </w:pPr>
            <w:r w:rsidRPr="00170E1E">
              <w:rPr>
                <w:b/>
              </w:rPr>
              <w:t>INDICADOR</w:t>
            </w:r>
          </w:p>
        </w:tc>
        <w:tc>
          <w:tcPr>
            <w:tcW w:w="7529" w:type="dxa"/>
            <w:gridSpan w:val="13"/>
            <w:shd w:val="clear" w:color="auto" w:fill="D9D9D9" w:themeFill="background1" w:themeFillShade="D9"/>
            <w:vAlign w:val="center"/>
          </w:tcPr>
          <w:p w14:paraId="2FDD11E2" w14:textId="77777777" w:rsidR="00F36018" w:rsidRPr="00277080" w:rsidRDefault="00F36018" w:rsidP="00912899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5" w:name="_GoBack"/>
            <w:bookmarkEnd w:id="5"/>
            <w:r>
              <w:rPr>
                <w:b/>
              </w:rPr>
              <w:t>PROGRAMACIÓN POR MES</w:t>
            </w:r>
          </w:p>
        </w:tc>
      </w:tr>
      <w:tr w:rsidR="00F36018" w14:paraId="3F5E8985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vMerge/>
            <w:shd w:val="clear" w:color="auto" w:fill="auto"/>
          </w:tcPr>
          <w:p w14:paraId="68C6F8D9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4458A01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14:paraId="6ACC14CA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14:paraId="32466DB7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2EBC159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9655231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F0EF9FD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C995717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AF1B0C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5AD616B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77F1957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1FC05C8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C76A825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F1D48CB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17E53CF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66211A8" w14:textId="77777777" w:rsidR="00F36018" w:rsidRPr="00967F7D" w:rsidRDefault="00F36018" w:rsidP="00912899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F36018" w:rsidRPr="00912899" w14:paraId="54435E9F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28CE8D02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MONITOREO DE CAMPO DE LAS ACCIONES DE LAS DEPENDENCIAS MUNICIPALES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704497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VERIFICAR EL CUMPLIMIENTO DE LAS ACCIONES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A83158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14:paraId="31DC9CF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SUPERVISAR LAS ACCIONES APLICABLES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7EF59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NÚMERO DE ACCIONES VERIFICADAS </w:t>
            </w:r>
          </w:p>
        </w:tc>
        <w:tc>
          <w:tcPr>
            <w:tcW w:w="608" w:type="dxa"/>
            <w:shd w:val="clear" w:color="auto" w:fill="auto"/>
          </w:tcPr>
          <w:p w14:paraId="5CA17D39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14:paraId="3A4DD0D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5651BFD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14:paraId="19397EF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4DC9684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42B1763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2D118F8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15BAE1B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3D71F682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80AA893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14:paraId="2BF1F6F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C9BC98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4DB0480D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3791E0C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 SEGUIMIENTO DEL PROGRAMA SENDERO SEGURO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2698CD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CONTROL DE INFORMACIÓN DE LAS ACCIONES 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64DA7D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MONITOREO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2CCDB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NÚMERO DE ACCIONES REALIZADAS 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DDD449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color w:val="92D05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14:paraId="0C9E388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2CEBE97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14:paraId="716934B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6C17C47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66D9ED3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16E2FE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14:paraId="0B313B8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AC4F51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0FA7D4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4A48FB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2A3C9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2601EC2D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7EC8E7B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GESTIONAR CAPACITACIÓN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C6F8019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PROFESIONALIZACIÓN DEL PERSONAL DE PLANEACIÓN Y EVALUACIÓN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C9226B5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GESTIONAR 3 CAPACITACIONES EN MATERIA DE COMPETENCIA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DE3CFA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NÚMERO DE CAPACITACIONES LOGRADAS</w:t>
            </w:r>
          </w:p>
        </w:tc>
        <w:tc>
          <w:tcPr>
            <w:tcW w:w="608" w:type="dxa"/>
            <w:shd w:val="clear" w:color="auto" w:fill="auto"/>
          </w:tcPr>
          <w:p w14:paraId="57A355EC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14:paraId="3024278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760E7735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2400196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2DC371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14:paraId="453AA56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5E75845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47324DB2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6FDB7E9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</w:tcPr>
          <w:p w14:paraId="5294CB1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14:paraId="313FEF9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CD87E6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5B69E15B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29FF1A8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 xml:space="preserve">ELABORAR ESTADÍSTICAS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AAA54A3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LLEVAR UN REGISTRO ESTADISTICO DE ACCIONES DE LAS DEPENDNECIAS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37DD1A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REALIZAR A LAS DEPENDENCIAS APLICABLES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E09E6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ESTADÍSTICAS ELABORADAS</w:t>
            </w:r>
          </w:p>
        </w:tc>
        <w:tc>
          <w:tcPr>
            <w:tcW w:w="608" w:type="dxa"/>
            <w:shd w:val="clear" w:color="auto" w:fill="auto"/>
          </w:tcPr>
          <w:p w14:paraId="5028B73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14:paraId="450AB4C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1B7F0F1A" w14:textId="77777777" w:rsidR="00F36018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46C69F78" w14:textId="0904E2D7" w:rsidR="00F36018" w:rsidRPr="004A3D75" w:rsidRDefault="00F36018" w:rsidP="004A3D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4CE0A29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14:paraId="60CB9A6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</w:tcPr>
          <w:p w14:paraId="7DEF702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65AE895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3D7D48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3A00230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324D303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14:paraId="56408CC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66328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4C20A540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07F7358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RECABAR Y GENERAR INFORMACIÓN PARA EL SEGUDO INFORME DE GOBIERNO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1CE45B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COLABORACIÓN DIRECTA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55D2C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ADJUNTAR INFORMACIÓN OBJETIVA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484E15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INFORMACIÓN RECABADA Y GENRADA</w:t>
            </w:r>
          </w:p>
        </w:tc>
        <w:tc>
          <w:tcPr>
            <w:tcW w:w="608" w:type="dxa"/>
            <w:shd w:val="clear" w:color="auto" w:fill="auto"/>
          </w:tcPr>
          <w:p w14:paraId="58C5521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</w:tcPr>
          <w:p w14:paraId="24EA4E5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</w:tcPr>
          <w:p w14:paraId="4BCD06B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</w:tcPr>
          <w:p w14:paraId="1388B9BC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7F4A2DCC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14:paraId="5BCBD66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35ED31D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679CF73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0BC3EB9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631E30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E0A32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E0980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75F4E1FC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5BD4B88E" w14:textId="7B9B5D06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MONITOREO DE LAS ACCIONES DE LAS DEPENDENCIAS MUNICIPALES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AB9154D" w14:textId="653FCD92" w:rsidR="00F36018" w:rsidRPr="004A3D75" w:rsidRDefault="00F36018" w:rsidP="004C5820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CONOCER LOS AVANCES Y OBSERVAR EL CUMPLIMIENTO DE LOS OBJETIVOS DE GOBIERNO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72EC28" w14:textId="2B635632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RECABAR INFORMACIÓN NECESARIA DE LAS DEPENDENCIAS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8DABBC8" w14:textId="6896875A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RESULTADOS CUANTITATIVOS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14:paraId="0A62CE3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0B8EA0D4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9BC8E0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1A07D8D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4FD6543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5822896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3FFE8BB0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2341B329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2A82E5AA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14:paraId="7AB1865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77AD04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D95219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36018" w:rsidRPr="00912899" w14:paraId="7BAE8E29" w14:textId="77777777" w:rsidTr="00F36018">
        <w:trPr>
          <w:gridAfter w:val="1"/>
          <w:wAfter w:w="6" w:type="dxa"/>
          <w:trHeight w:val="426"/>
        </w:trPr>
        <w:tc>
          <w:tcPr>
            <w:tcW w:w="1582" w:type="dxa"/>
            <w:shd w:val="clear" w:color="auto" w:fill="auto"/>
            <w:vAlign w:val="center"/>
          </w:tcPr>
          <w:p w14:paraId="68B10745" w14:textId="1D900D24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ELABORAR PROGRAMA DE CULTURA DE PAZ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A70DC59" w14:textId="4F6C4266" w:rsidR="00F36018" w:rsidRPr="004A3D75" w:rsidRDefault="00F36018" w:rsidP="004C5820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PROPONER ACCIONES DE PAZ EN EL AMBITO MUNICIPAL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C22CF5" w14:textId="5DE90192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A3D75">
              <w:rPr>
                <w:rFonts w:ascii="Calibri" w:hAnsi="Calibri"/>
                <w:bCs/>
                <w:sz w:val="16"/>
                <w:szCs w:val="16"/>
              </w:rPr>
              <w:t>APROBACIÓN DEL PROGRAMA PARA UNA CULTURA DE PAZ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24378A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179CEEE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490455E1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65F7546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22E4C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0AFAB23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E455FCB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6678AEC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ED720A7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E0C7E42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05490C8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14:paraId="67430439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105E80F" w14:textId="77777777" w:rsidR="00F36018" w:rsidRPr="004A3D75" w:rsidRDefault="00F36018" w:rsidP="00912899">
            <w:pPr>
              <w:tabs>
                <w:tab w:val="left" w:pos="466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86BC4BC" w14:textId="19671F3D" w:rsidR="00323043" w:rsidRPr="00912899" w:rsidRDefault="00323043" w:rsidP="00041769">
      <w:pPr>
        <w:rPr>
          <w:b/>
          <w:sz w:val="20"/>
          <w:szCs w:val="20"/>
        </w:rPr>
      </w:pPr>
    </w:p>
    <w:p w14:paraId="242630D1" w14:textId="682B8A9B" w:rsidR="00323043" w:rsidRPr="00912899" w:rsidRDefault="00323043" w:rsidP="00041769">
      <w:pPr>
        <w:rPr>
          <w:b/>
          <w:sz w:val="20"/>
          <w:szCs w:val="20"/>
        </w:rPr>
      </w:pPr>
    </w:p>
    <w:p w14:paraId="69713D7D" w14:textId="3850D4CE" w:rsidR="00323043" w:rsidRPr="00912899" w:rsidRDefault="00323043" w:rsidP="00041769">
      <w:pPr>
        <w:rPr>
          <w:b/>
          <w:sz w:val="20"/>
          <w:szCs w:val="20"/>
        </w:rPr>
      </w:pPr>
    </w:p>
    <w:p w14:paraId="1000A7FF" w14:textId="77777777" w:rsidR="00323043" w:rsidRDefault="00323043" w:rsidP="00041769">
      <w:pPr>
        <w:rPr>
          <w:b/>
        </w:rPr>
      </w:pPr>
    </w:p>
    <w:p w14:paraId="59225E7F" w14:textId="77777777" w:rsidR="00041769" w:rsidRDefault="00041769" w:rsidP="00041769">
      <w:pPr>
        <w:rPr>
          <w:b/>
        </w:rPr>
      </w:pPr>
    </w:p>
    <w:p w14:paraId="163E523F" w14:textId="12089957" w:rsidR="00B62DEF" w:rsidRPr="007D13F9" w:rsidRDefault="00B62DEF" w:rsidP="00B62DEF">
      <w:pPr>
        <w:jc w:val="center"/>
        <w:rPr>
          <w:b/>
        </w:rPr>
      </w:pPr>
      <w:bookmarkStart w:id="6" w:name="_Hlk22363492"/>
    </w:p>
    <w:p w14:paraId="20FA00C2" w14:textId="77777777" w:rsidR="009E514F" w:rsidRDefault="009E514F" w:rsidP="009E514F">
      <w:pPr>
        <w:jc w:val="center"/>
        <w:rPr>
          <w:b/>
          <w:sz w:val="32"/>
        </w:rPr>
      </w:pPr>
    </w:p>
    <w:p w14:paraId="22525565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3F5C1BA2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5FC95DC8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16CB26BE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51B88053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15865C16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0BFEEE99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7352714B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4005DEDC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00624787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2F618515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3E68334F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160FAD8F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02AFB3E6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p w14:paraId="5B5CB233" w14:textId="77777777" w:rsidR="004B260B" w:rsidRDefault="004B260B" w:rsidP="009E514F">
      <w:pPr>
        <w:spacing w:after="0" w:line="240" w:lineRule="auto"/>
        <w:jc w:val="center"/>
        <w:rPr>
          <w:b/>
          <w:sz w:val="28"/>
          <w:szCs w:val="20"/>
        </w:rPr>
      </w:pPr>
    </w:p>
    <w:bookmarkEnd w:id="6"/>
    <w:p w14:paraId="1EAA0F36" w14:textId="77777777" w:rsidR="00F84C22" w:rsidRPr="00F84C22" w:rsidRDefault="00F84C22" w:rsidP="00F84C22"/>
    <w:sectPr w:rsidR="00F84C22" w:rsidRPr="00F84C22" w:rsidSect="009E514F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E4C1A" w14:textId="77777777" w:rsidR="003E33FB" w:rsidRDefault="003E33FB" w:rsidP="00117DCE">
      <w:pPr>
        <w:spacing w:after="0" w:line="240" w:lineRule="auto"/>
      </w:pPr>
      <w:r>
        <w:separator/>
      </w:r>
    </w:p>
  </w:endnote>
  <w:endnote w:type="continuationSeparator" w:id="0">
    <w:p w14:paraId="5CDE106A" w14:textId="77777777" w:rsidR="003E33FB" w:rsidRDefault="003E33FB" w:rsidP="001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2886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0EBE6" w14:textId="618DC164" w:rsidR="00117DCE" w:rsidRDefault="00117DCE" w:rsidP="00117D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3DD98" w14:textId="77777777" w:rsidR="00117DCE" w:rsidRDefault="0011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52D7" w14:textId="77777777" w:rsidR="003E33FB" w:rsidRDefault="003E33FB" w:rsidP="00117DCE">
      <w:pPr>
        <w:spacing w:after="0" w:line="240" w:lineRule="auto"/>
      </w:pPr>
      <w:r>
        <w:separator/>
      </w:r>
    </w:p>
  </w:footnote>
  <w:footnote w:type="continuationSeparator" w:id="0">
    <w:p w14:paraId="11A14450" w14:textId="77777777" w:rsidR="003E33FB" w:rsidRDefault="003E33FB" w:rsidP="00117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42"/>
    <w:rsid w:val="00004632"/>
    <w:rsid w:val="00022610"/>
    <w:rsid w:val="00041769"/>
    <w:rsid w:val="00045ABD"/>
    <w:rsid w:val="00055DE8"/>
    <w:rsid w:val="000967CB"/>
    <w:rsid w:val="000C1FDC"/>
    <w:rsid w:val="000E74B4"/>
    <w:rsid w:val="0010144A"/>
    <w:rsid w:val="001015CD"/>
    <w:rsid w:val="00115BDE"/>
    <w:rsid w:val="00117DCE"/>
    <w:rsid w:val="001256B7"/>
    <w:rsid w:val="001470B0"/>
    <w:rsid w:val="00170E1E"/>
    <w:rsid w:val="00184087"/>
    <w:rsid w:val="001A0463"/>
    <w:rsid w:val="001A19CD"/>
    <w:rsid w:val="001C0F72"/>
    <w:rsid w:val="001C258F"/>
    <w:rsid w:val="00204DEA"/>
    <w:rsid w:val="00223268"/>
    <w:rsid w:val="002518B3"/>
    <w:rsid w:val="00294474"/>
    <w:rsid w:val="002A2622"/>
    <w:rsid w:val="002C5834"/>
    <w:rsid w:val="002D6199"/>
    <w:rsid w:val="002F4876"/>
    <w:rsid w:val="00323043"/>
    <w:rsid w:val="00331643"/>
    <w:rsid w:val="00332343"/>
    <w:rsid w:val="0039225E"/>
    <w:rsid w:val="003B691C"/>
    <w:rsid w:val="003E33FB"/>
    <w:rsid w:val="00410EC5"/>
    <w:rsid w:val="004116A3"/>
    <w:rsid w:val="004465AF"/>
    <w:rsid w:val="00453CC9"/>
    <w:rsid w:val="00460599"/>
    <w:rsid w:val="00482FD2"/>
    <w:rsid w:val="00494400"/>
    <w:rsid w:val="004969F2"/>
    <w:rsid w:val="004A3D75"/>
    <w:rsid w:val="004B260B"/>
    <w:rsid w:val="004C5820"/>
    <w:rsid w:val="004F226D"/>
    <w:rsid w:val="0052518C"/>
    <w:rsid w:val="00565243"/>
    <w:rsid w:val="005A277F"/>
    <w:rsid w:val="005D1FA6"/>
    <w:rsid w:val="00610447"/>
    <w:rsid w:val="00624263"/>
    <w:rsid w:val="006520AD"/>
    <w:rsid w:val="0068268E"/>
    <w:rsid w:val="006A69E8"/>
    <w:rsid w:val="006B68A8"/>
    <w:rsid w:val="006F1D2E"/>
    <w:rsid w:val="006F5B0D"/>
    <w:rsid w:val="00701054"/>
    <w:rsid w:val="007B0589"/>
    <w:rsid w:val="007B1BEC"/>
    <w:rsid w:val="007B6C6D"/>
    <w:rsid w:val="007C3340"/>
    <w:rsid w:val="007F4A1B"/>
    <w:rsid w:val="0083664B"/>
    <w:rsid w:val="00836E10"/>
    <w:rsid w:val="0086504C"/>
    <w:rsid w:val="008719FE"/>
    <w:rsid w:val="00882FA5"/>
    <w:rsid w:val="008A7A28"/>
    <w:rsid w:val="00912899"/>
    <w:rsid w:val="00921B51"/>
    <w:rsid w:val="00933FE6"/>
    <w:rsid w:val="00972595"/>
    <w:rsid w:val="00983ED6"/>
    <w:rsid w:val="00995A54"/>
    <w:rsid w:val="009E00BD"/>
    <w:rsid w:val="009E514F"/>
    <w:rsid w:val="00A10C10"/>
    <w:rsid w:val="00A27916"/>
    <w:rsid w:val="00A40450"/>
    <w:rsid w:val="00A41FD6"/>
    <w:rsid w:val="00A6455D"/>
    <w:rsid w:val="00AA4B7C"/>
    <w:rsid w:val="00AB78A5"/>
    <w:rsid w:val="00AF0E80"/>
    <w:rsid w:val="00AF2D9D"/>
    <w:rsid w:val="00AF7A7B"/>
    <w:rsid w:val="00B52DB9"/>
    <w:rsid w:val="00B62DEF"/>
    <w:rsid w:val="00BD3C2C"/>
    <w:rsid w:val="00C27A3D"/>
    <w:rsid w:val="00C7420B"/>
    <w:rsid w:val="00C85CC4"/>
    <w:rsid w:val="00D1054E"/>
    <w:rsid w:val="00D40849"/>
    <w:rsid w:val="00D46F74"/>
    <w:rsid w:val="00D51C18"/>
    <w:rsid w:val="00D76B8C"/>
    <w:rsid w:val="00DB693B"/>
    <w:rsid w:val="00DC5285"/>
    <w:rsid w:val="00E177B8"/>
    <w:rsid w:val="00E72F4C"/>
    <w:rsid w:val="00ED4B6B"/>
    <w:rsid w:val="00EF516D"/>
    <w:rsid w:val="00F21FE1"/>
    <w:rsid w:val="00F36018"/>
    <w:rsid w:val="00F36039"/>
    <w:rsid w:val="00F675D4"/>
    <w:rsid w:val="00F74B05"/>
    <w:rsid w:val="00F74BE7"/>
    <w:rsid w:val="00F82873"/>
    <w:rsid w:val="00F84C22"/>
    <w:rsid w:val="00F96E32"/>
    <w:rsid w:val="00FA3C42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01FE"/>
  <w15:chartTrackingRefBased/>
  <w15:docId w15:val="{2C6C199B-7730-410D-8D87-DAEDF64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CE"/>
  </w:style>
  <w:style w:type="paragraph" w:styleId="Piedepgina">
    <w:name w:val="footer"/>
    <w:basedOn w:val="Normal"/>
    <w:link w:val="PiedepginaCar"/>
    <w:uiPriority w:val="99"/>
    <w:unhideWhenUsed/>
    <w:rsid w:val="0011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CE"/>
  </w:style>
  <w:style w:type="paragraph" w:styleId="Textodeglobo">
    <w:name w:val="Balloon Text"/>
    <w:basedOn w:val="Normal"/>
    <w:link w:val="TextodegloboCar"/>
    <w:uiPriority w:val="99"/>
    <w:semiHidden/>
    <w:unhideWhenUsed/>
    <w:rsid w:val="00E1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9FE4-6A1A-4706-8F74-5C468BE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23</cp:revision>
  <cp:lastPrinted>2020-02-17T01:57:00Z</cp:lastPrinted>
  <dcterms:created xsi:type="dcterms:W3CDTF">2019-04-09T16:36:00Z</dcterms:created>
  <dcterms:modified xsi:type="dcterms:W3CDTF">2020-02-28T20:43:00Z</dcterms:modified>
</cp:coreProperties>
</file>